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2FEF1" w14:textId="77777777" w:rsidR="00624BD4" w:rsidRPr="00624BD4" w:rsidRDefault="00624BD4" w:rsidP="00624BD4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4448146"/>
      <w:r w:rsidRPr="00624BD4">
        <w:rPr>
          <w:rFonts w:asciiTheme="minorHAnsi" w:hAnsiTheme="minorHAnsi" w:cstheme="minorHAnsi"/>
          <w:b/>
          <w:sz w:val="22"/>
          <w:szCs w:val="22"/>
        </w:rPr>
        <w:t>CHAMADA PÚBLICA MCTI/FINEP/FNDCT/AÇÃO TRANSVERSAL</w:t>
      </w:r>
    </w:p>
    <w:p w14:paraId="1B6B105C" w14:textId="77777777" w:rsidR="00624BD4" w:rsidRPr="00624BD4" w:rsidRDefault="00624BD4" w:rsidP="00624BD4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BD4">
        <w:rPr>
          <w:rFonts w:asciiTheme="minorHAnsi" w:hAnsiTheme="minorHAnsi" w:cstheme="minorHAnsi"/>
          <w:b/>
          <w:sz w:val="22"/>
          <w:szCs w:val="22"/>
        </w:rPr>
        <w:t>– SOS EQUIPAMENTOS 2021 AVALIAÇÃO 01</w:t>
      </w:r>
    </w:p>
    <w:p w14:paraId="755F64B9" w14:textId="77777777" w:rsidR="00624BD4" w:rsidRPr="00624BD4" w:rsidRDefault="00624BD4" w:rsidP="00624BD4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BD4">
        <w:rPr>
          <w:rFonts w:asciiTheme="minorHAnsi" w:hAnsiTheme="minorHAnsi" w:cstheme="minorHAnsi"/>
          <w:b/>
          <w:sz w:val="22"/>
          <w:szCs w:val="22"/>
        </w:rPr>
        <w:t>SELEÇÃO PÚBLICA DE PROPOSTAS PARA O APOIO FINANCEIRO</w:t>
      </w:r>
    </w:p>
    <w:p w14:paraId="37DB46B2" w14:textId="67A7FC19" w:rsidR="00E24D9C" w:rsidRPr="00624BD4" w:rsidRDefault="00624BD4" w:rsidP="00624BD4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BD4">
        <w:rPr>
          <w:rFonts w:asciiTheme="minorHAnsi" w:hAnsiTheme="minorHAnsi" w:cstheme="minorHAnsi"/>
          <w:b/>
          <w:sz w:val="22"/>
          <w:szCs w:val="22"/>
        </w:rPr>
        <w:t>À MANUTENÇÃO CORRETIVA DE EQUIPAMENTOS MULTIUSUÁRIOS</w:t>
      </w:r>
      <w:bookmarkEnd w:id="0"/>
    </w:p>
    <w:p w14:paraId="08153208" w14:textId="77777777" w:rsidR="00200A26" w:rsidRDefault="00200A26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F40499" w14:textId="77777777" w:rsidR="00200A26" w:rsidRDefault="00200A26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33EE5B" w14:textId="6FE0FB87" w:rsidR="00E24D9C" w:rsidRPr="00624BD4" w:rsidRDefault="00200A26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FORMULÁRIO DA </w:t>
      </w:r>
      <w:r w:rsidR="00E24D9C" w:rsidRPr="00624BD4">
        <w:rPr>
          <w:rFonts w:asciiTheme="minorHAnsi" w:hAnsiTheme="minorHAnsi" w:cstheme="minorHAnsi"/>
          <w:b/>
          <w:sz w:val="22"/>
          <w:szCs w:val="22"/>
        </w:rPr>
        <w:t>SELEÇÃO INTERNA DE SUBPROJETOS</w:t>
      </w:r>
    </w:p>
    <w:p w14:paraId="4D4C1524" w14:textId="77777777" w:rsidR="00E24D9C" w:rsidRPr="00624BD4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24BD4">
        <w:rPr>
          <w:rFonts w:asciiTheme="minorHAnsi" w:hAnsiTheme="minorHAnsi" w:cstheme="minorHAnsi"/>
          <w:b/>
          <w:sz w:val="22"/>
          <w:szCs w:val="22"/>
        </w:rPr>
        <w:t>DADOS DO</w:t>
      </w:r>
      <w:r w:rsidR="001E3371" w:rsidRPr="00624BD4">
        <w:rPr>
          <w:rFonts w:asciiTheme="minorHAnsi" w:hAnsiTheme="minorHAnsi" w:cstheme="minorHAnsi"/>
          <w:sz w:val="22"/>
          <w:szCs w:val="22"/>
        </w:rPr>
        <w:t>/A</w:t>
      </w:r>
      <w:r w:rsidRPr="00624BD4">
        <w:rPr>
          <w:rFonts w:asciiTheme="minorHAnsi" w:hAnsiTheme="minorHAnsi" w:cstheme="minorHAnsi"/>
          <w:b/>
          <w:sz w:val="22"/>
          <w:szCs w:val="22"/>
        </w:rPr>
        <w:t xml:space="preserve"> COORDENADOR</w:t>
      </w:r>
      <w:r w:rsidR="001E3371" w:rsidRPr="00624BD4">
        <w:rPr>
          <w:rFonts w:asciiTheme="minorHAnsi" w:hAnsiTheme="minorHAnsi" w:cstheme="minorHAnsi"/>
          <w:sz w:val="22"/>
          <w:szCs w:val="22"/>
        </w:rPr>
        <w:t>/A</w:t>
      </w:r>
      <w:r w:rsidRPr="00624BD4">
        <w:rPr>
          <w:rFonts w:asciiTheme="minorHAnsi" w:hAnsiTheme="minorHAnsi" w:cstheme="minorHAnsi"/>
          <w:b/>
          <w:sz w:val="22"/>
          <w:szCs w:val="22"/>
        </w:rPr>
        <w:t xml:space="preserve"> DO SUBPROJETO</w:t>
      </w:r>
    </w:p>
    <w:p w14:paraId="2C17197F" w14:textId="1E145273" w:rsidR="00E24D9C" w:rsidRPr="00624BD4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Nome do</w:t>
      </w:r>
      <w:r w:rsidR="007C5C46" w:rsidRPr="00624BD4">
        <w:rPr>
          <w:rFonts w:asciiTheme="minorHAnsi" w:hAnsiTheme="minorHAnsi" w:cstheme="minorHAnsi"/>
          <w:sz w:val="22"/>
          <w:szCs w:val="22"/>
        </w:rPr>
        <w:t>/a</w:t>
      </w:r>
      <w:r w:rsidRPr="00624BD4">
        <w:rPr>
          <w:rFonts w:asciiTheme="minorHAnsi" w:hAnsiTheme="minorHAnsi" w:cstheme="minorHAnsi"/>
          <w:sz w:val="22"/>
          <w:szCs w:val="22"/>
        </w:rPr>
        <w:t xml:space="preserve"> </w:t>
      </w:r>
      <w:r w:rsidR="00624BD4">
        <w:rPr>
          <w:rFonts w:asciiTheme="minorHAnsi" w:hAnsiTheme="minorHAnsi" w:cstheme="minorHAnsi"/>
          <w:sz w:val="22"/>
          <w:szCs w:val="22"/>
        </w:rPr>
        <w:t>coordenador</w:t>
      </w:r>
      <w:r w:rsidR="007C5C46" w:rsidRPr="00624BD4">
        <w:rPr>
          <w:rFonts w:asciiTheme="minorHAnsi" w:hAnsiTheme="minorHAnsi" w:cstheme="minorHAnsi"/>
          <w:sz w:val="22"/>
          <w:szCs w:val="22"/>
        </w:rPr>
        <w:t>/a</w:t>
      </w:r>
      <w:r w:rsidRPr="00624BD4">
        <w:rPr>
          <w:rFonts w:asciiTheme="minorHAnsi" w:hAnsiTheme="minorHAnsi" w:cstheme="minorHAnsi"/>
          <w:sz w:val="22"/>
          <w:szCs w:val="22"/>
        </w:rPr>
        <w:t>:</w:t>
      </w:r>
    </w:p>
    <w:p w14:paraId="0D39D6E9" w14:textId="77777777" w:rsidR="00E24D9C" w:rsidRPr="00624BD4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Telefones:</w:t>
      </w:r>
    </w:p>
    <w:p w14:paraId="7EF65DD7" w14:textId="77777777" w:rsidR="00E24D9C" w:rsidRPr="00624BD4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Lotação:</w:t>
      </w:r>
    </w:p>
    <w:p w14:paraId="4C7AFFF5" w14:textId="77777777" w:rsidR="00E24D9C" w:rsidRPr="00624BD4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Matrícula SIAPE:</w:t>
      </w:r>
    </w:p>
    <w:p w14:paraId="25BA47C7" w14:textId="77777777" w:rsidR="00E24D9C" w:rsidRPr="00624BD4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Cursos de Pós-Graduação no qual atua:</w:t>
      </w:r>
    </w:p>
    <w:p w14:paraId="766054BD" w14:textId="77777777" w:rsidR="00E24D9C" w:rsidRPr="00624BD4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89FC062" w14:textId="48A5E71B" w:rsidR="00E24D9C" w:rsidRPr="00624BD4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24BD4">
        <w:rPr>
          <w:rFonts w:asciiTheme="minorHAnsi" w:hAnsiTheme="minorHAnsi" w:cstheme="minorHAnsi"/>
          <w:b/>
          <w:sz w:val="22"/>
          <w:szCs w:val="22"/>
        </w:rPr>
        <w:t xml:space="preserve">DADOS </w:t>
      </w:r>
      <w:r w:rsidR="00A52DEA">
        <w:rPr>
          <w:rFonts w:asciiTheme="minorHAnsi" w:hAnsiTheme="minorHAnsi" w:cstheme="minorHAnsi"/>
          <w:b/>
          <w:sz w:val="22"/>
          <w:szCs w:val="22"/>
        </w:rPr>
        <w:t>D</w:t>
      </w:r>
      <w:r w:rsidR="001E24B9">
        <w:rPr>
          <w:rFonts w:asciiTheme="minorHAnsi" w:hAnsiTheme="minorHAnsi" w:cstheme="minorHAnsi"/>
          <w:b/>
          <w:sz w:val="22"/>
          <w:szCs w:val="22"/>
        </w:rPr>
        <w:t>O SUBPROJETO</w:t>
      </w:r>
    </w:p>
    <w:p w14:paraId="53A454D4" w14:textId="77777777" w:rsidR="00E24D9C" w:rsidRPr="00624BD4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573210" w14:textId="501A1753" w:rsidR="00E24D9C" w:rsidRDefault="001B458B" w:rsidP="00C44460">
      <w:pPr>
        <w:pStyle w:val="PargrafodaLista"/>
        <w:widowControl w:val="0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BD4">
        <w:rPr>
          <w:rFonts w:asciiTheme="minorHAnsi" w:hAnsiTheme="minorHAnsi" w:cstheme="minorHAnsi"/>
          <w:b/>
          <w:sz w:val="22"/>
          <w:szCs w:val="22"/>
        </w:rPr>
        <w:t>Equipe Executora</w:t>
      </w:r>
    </w:p>
    <w:p w14:paraId="13FDB255" w14:textId="0B790AD4" w:rsidR="00F86A90" w:rsidRPr="00F86A90" w:rsidRDefault="00F86A90" w:rsidP="00F86A90">
      <w:pPr>
        <w:pStyle w:val="PargrafodaLista"/>
        <w:widowControl w:val="0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Dados de cada participante da equipe</w:t>
      </w:r>
    </w:p>
    <w:p w14:paraId="462882FA" w14:textId="77777777" w:rsidR="001B458B" w:rsidRPr="00624BD4" w:rsidRDefault="001B458B" w:rsidP="001B458B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"/>
        <w:gridCol w:w="9163"/>
      </w:tblGrid>
      <w:tr w:rsidR="00463C34" w:rsidRPr="00624BD4" w14:paraId="0AE8A867" w14:textId="77777777" w:rsidTr="00463C34">
        <w:tc>
          <w:tcPr>
            <w:tcW w:w="465" w:type="dxa"/>
            <w:vMerge w:val="restart"/>
          </w:tcPr>
          <w:p w14:paraId="1B3591A1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163" w:type="dxa"/>
          </w:tcPr>
          <w:p w14:paraId="71209B09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PARTICIPANTE:</w:t>
            </w:r>
          </w:p>
        </w:tc>
      </w:tr>
      <w:tr w:rsidR="00463C34" w:rsidRPr="00624BD4" w14:paraId="3152918B" w14:textId="77777777" w:rsidTr="00463C34">
        <w:tc>
          <w:tcPr>
            <w:tcW w:w="465" w:type="dxa"/>
            <w:vMerge/>
          </w:tcPr>
          <w:p w14:paraId="1A911BE9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4BE87EBA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TITULAÇÃO:</w:t>
            </w:r>
          </w:p>
        </w:tc>
      </w:tr>
      <w:tr w:rsidR="00463C34" w:rsidRPr="00624BD4" w14:paraId="4E0291B8" w14:textId="77777777" w:rsidTr="00463C34">
        <w:tc>
          <w:tcPr>
            <w:tcW w:w="465" w:type="dxa"/>
            <w:vMerge/>
          </w:tcPr>
          <w:p w14:paraId="47A65185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529234DB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ÁREA DE ATUAÇÃO/ESPECIALIZAÇÃO:</w:t>
            </w:r>
          </w:p>
        </w:tc>
      </w:tr>
      <w:tr w:rsidR="00463C34" w:rsidRPr="00624BD4" w14:paraId="3B916EE1" w14:textId="77777777" w:rsidTr="00463C34">
        <w:tc>
          <w:tcPr>
            <w:tcW w:w="465" w:type="dxa"/>
            <w:vMerge/>
          </w:tcPr>
          <w:p w14:paraId="539D29B7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4F564492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INSTITUIÇÃO/PAÍS/ANO:</w:t>
            </w:r>
          </w:p>
        </w:tc>
      </w:tr>
      <w:tr w:rsidR="00463C34" w:rsidRPr="00624BD4" w14:paraId="0E172DFF" w14:textId="77777777" w:rsidTr="00463C34">
        <w:tc>
          <w:tcPr>
            <w:tcW w:w="465" w:type="dxa"/>
            <w:vMerge/>
          </w:tcPr>
          <w:p w14:paraId="55577F69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18BFB889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CLASSIFICAÇÃO CNPQ (1A; 1B; 1C; 1D; 2):</w:t>
            </w:r>
          </w:p>
        </w:tc>
      </w:tr>
      <w:tr w:rsidR="00463C34" w:rsidRPr="00624BD4" w14:paraId="0E02AC39" w14:textId="77777777" w:rsidTr="00463C34">
        <w:tc>
          <w:tcPr>
            <w:tcW w:w="465" w:type="dxa"/>
            <w:vMerge/>
          </w:tcPr>
          <w:p w14:paraId="2A4C5B64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4E5AD74E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HORAS/SEMANA (Nº de horas dedicadas ao subprojeto):</w:t>
            </w:r>
          </w:p>
        </w:tc>
      </w:tr>
      <w:tr w:rsidR="00463C34" w:rsidRPr="00624BD4" w14:paraId="2362108B" w14:textId="77777777" w:rsidTr="00463C34">
        <w:tc>
          <w:tcPr>
            <w:tcW w:w="465" w:type="dxa"/>
            <w:vMerge w:val="restart"/>
          </w:tcPr>
          <w:p w14:paraId="1795B4DE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163" w:type="dxa"/>
          </w:tcPr>
          <w:p w14:paraId="654857ED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PARTICIPANTE:</w:t>
            </w:r>
          </w:p>
        </w:tc>
      </w:tr>
      <w:tr w:rsidR="00463C34" w:rsidRPr="00624BD4" w14:paraId="0E49482A" w14:textId="77777777" w:rsidTr="00463C34">
        <w:tc>
          <w:tcPr>
            <w:tcW w:w="465" w:type="dxa"/>
            <w:vMerge/>
          </w:tcPr>
          <w:p w14:paraId="04215820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0E3E7CE0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TITULAÇÃO:</w:t>
            </w:r>
          </w:p>
        </w:tc>
      </w:tr>
      <w:tr w:rsidR="00463C34" w:rsidRPr="00624BD4" w14:paraId="41DFC856" w14:textId="77777777" w:rsidTr="00463C34">
        <w:tc>
          <w:tcPr>
            <w:tcW w:w="465" w:type="dxa"/>
            <w:vMerge/>
          </w:tcPr>
          <w:p w14:paraId="2C621BDF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4AD3FEB8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ÁREA DE ATUAÇÃO/ESPECIALIZAÇÃO:</w:t>
            </w:r>
          </w:p>
        </w:tc>
      </w:tr>
      <w:tr w:rsidR="00463C34" w:rsidRPr="00624BD4" w14:paraId="1687FB9F" w14:textId="77777777" w:rsidTr="00463C34">
        <w:tc>
          <w:tcPr>
            <w:tcW w:w="465" w:type="dxa"/>
            <w:vMerge/>
          </w:tcPr>
          <w:p w14:paraId="41156FDF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6E7195AD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INSTITUIÇÃO/PAÍS/ANO:</w:t>
            </w:r>
          </w:p>
        </w:tc>
      </w:tr>
      <w:tr w:rsidR="00463C34" w:rsidRPr="00624BD4" w14:paraId="057801DE" w14:textId="77777777" w:rsidTr="00463C34">
        <w:tc>
          <w:tcPr>
            <w:tcW w:w="465" w:type="dxa"/>
            <w:vMerge/>
          </w:tcPr>
          <w:p w14:paraId="79CCBA48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3E134CD9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CLASSIFICAÇÃO CNPQ (1A; 1B; 1C; 1D; 2):</w:t>
            </w:r>
          </w:p>
        </w:tc>
      </w:tr>
      <w:tr w:rsidR="00463C34" w:rsidRPr="00624BD4" w14:paraId="15BD946E" w14:textId="77777777" w:rsidTr="00463C34">
        <w:tc>
          <w:tcPr>
            <w:tcW w:w="465" w:type="dxa"/>
            <w:vMerge/>
          </w:tcPr>
          <w:p w14:paraId="67EC5DBD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71D50F6C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HORAS/SEMANA (Nº de horas dedicadas ao subprojeto):</w:t>
            </w:r>
          </w:p>
        </w:tc>
      </w:tr>
      <w:tr w:rsidR="00463C34" w:rsidRPr="00624BD4" w14:paraId="235A51DF" w14:textId="77777777" w:rsidTr="00463C34">
        <w:tc>
          <w:tcPr>
            <w:tcW w:w="465" w:type="dxa"/>
            <w:vMerge w:val="restart"/>
          </w:tcPr>
          <w:p w14:paraId="24F3EC8C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163" w:type="dxa"/>
          </w:tcPr>
          <w:p w14:paraId="3CC66D42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PARTICIPANTE:</w:t>
            </w:r>
          </w:p>
        </w:tc>
      </w:tr>
      <w:tr w:rsidR="00463C34" w:rsidRPr="00624BD4" w14:paraId="1B5A884D" w14:textId="77777777" w:rsidTr="00463C34">
        <w:tc>
          <w:tcPr>
            <w:tcW w:w="465" w:type="dxa"/>
            <w:vMerge/>
          </w:tcPr>
          <w:p w14:paraId="5B03AA22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36A2B730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TITULAÇÃO:</w:t>
            </w:r>
          </w:p>
        </w:tc>
      </w:tr>
      <w:tr w:rsidR="00463C34" w:rsidRPr="00624BD4" w14:paraId="716AC875" w14:textId="77777777" w:rsidTr="00463C34">
        <w:tc>
          <w:tcPr>
            <w:tcW w:w="465" w:type="dxa"/>
            <w:vMerge/>
          </w:tcPr>
          <w:p w14:paraId="7B2BBFF8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587090AB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ÁREA DE ATUAÇÃO/ESPECIALIZAÇÃO:</w:t>
            </w:r>
          </w:p>
        </w:tc>
      </w:tr>
      <w:tr w:rsidR="00463C34" w:rsidRPr="00624BD4" w14:paraId="36DCD917" w14:textId="77777777" w:rsidTr="00463C34">
        <w:tc>
          <w:tcPr>
            <w:tcW w:w="465" w:type="dxa"/>
            <w:vMerge/>
          </w:tcPr>
          <w:p w14:paraId="289936A1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18D1775D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INSTITUIÇÃO/PAÍS/ANO:</w:t>
            </w:r>
          </w:p>
        </w:tc>
      </w:tr>
      <w:tr w:rsidR="00463C34" w:rsidRPr="00624BD4" w14:paraId="67C94CEA" w14:textId="77777777" w:rsidTr="00463C34">
        <w:tc>
          <w:tcPr>
            <w:tcW w:w="465" w:type="dxa"/>
            <w:vMerge/>
          </w:tcPr>
          <w:p w14:paraId="51812AEF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6358FC06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CLASSIFICAÇÃO CNPQ (1A; 1B; 1C; 1D; 2):</w:t>
            </w:r>
          </w:p>
        </w:tc>
      </w:tr>
      <w:tr w:rsidR="00463C34" w:rsidRPr="00624BD4" w14:paraId="2C326222" w14:textId="77777777" w:rsidTr="00463C34">
        <w:tc>
          <w:tcPr>
            <w:tcW w:w="465" w:type="dxa"/>
            <w:vMerge/>
          </w:tcPr>
          <w:p w14:paraId="3098ABF0" w14:textId="77777777" w:rsidR="00463C34" w:rsidRPr="00624BD4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14:paraId="6C08E47C" w14:textId="77777777" w:rsidR="00463C34" w:rsidRPr="00624BD4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BD4">
              <w:rPr>
                <w:rFonts w:asciiTheme="minorHAnsi" w:hAnsiTheme="minorHAnsi" w:cstheme="minorHAnsi"/>
                <w:sz w:val="22"/>
                <w:szCs w:val="22"/>
              </w:rPr>
              <w:t>HORAS/SEMANA (Nº de horas dedicadas ao subprojeto):</w:t>
            </w:r>
          </w:p>
        </w:tc>
      </w:tr>
    </w:tbl>
    <w:p w14:paraId="23EB7A36" w14:textId="77777777" w:rsidR="001B458B" w:rsidRPr="00624BD4" w:rsidRDefault="001B458B" w:rsidP="001B458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 xml:space="preserve">Copiar e colar linhas </w:t>
      </w:r>
      <w:r w:rsidR="00C44460" w:rsidRPr="00624BD4">
        <w:rPr>
          <w:rFonts w:asciiTheme="minorHAnsi" w:hAnsiTheme="minorHAnsi" w:cstheme="minorHAnsi"/>
          <w:sz w:val="22"/>
          <w:szCs w:val="22"/>
        </w:rPr>
        <w:t xml:space="preserve">o </w:t>
      </w:r>
      <w:r w:rsidRPr="00624BD4">
        <w:rPr>
          <w:rFonts w:asciiTheme="minorHAnsi" w:hAnsiTheme="minorHAnsi" w:cstheme="minorHAnsi"/>
          <w:sz w:val="22"/>
          <w:szCs w:val="22"/>
        </w:rPr>
        <w:t>quanto necessário</w:t>
      </w:r>
    </w:p>
    <w:p w14:paraId="1BBC2483" w14:textId="012DEB7E" w:rsidR="00E24D9C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B000C3" w14:textId="6846CB5B" w:rsidR="00F86A90" w:rsidRDefault="00AE0A9E" w:rsidP="00F86A90">
      <w:pPr>
        <w:pStyle w:val="PargrafodaLista"/>
        <w:widowControl w:val="0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Indicar </w:t>
      </w:r>
      <w:r w:rsidRPr="00AE0A9E">
        <w:rPr>
          <w:rFonts w:asciiTheme="minorHAnsi" w:hAnsiTheme="minorHAnsi" w:cstheme="minorHAnsi"/>
          <w:sz w:val="22"/>
          <w:szCs w:val="22"/>
        </w:rPr>
        <w:t>10 mais importantes produções (publicações, teses e dissertações, patentes)</w:t>
      </w:r>
      <w:r>
        <w:rPr>
          <w:rFonts w:asciiTheme="minorHAnsi" w:hAnsiTheme="minorHAnsi" w:cstheme="minorHAnsi"/>
          <w:sz w:val="22"/>
          <w:szCs w:val="22"/>
        </w:rPr>
        <w:t xml:space="preserve"> da equipe científica envolvida na proposta.</w:t>
      </w:r>
    </w:p>
    <w:p w14:paraId="272667E5" w14:textId="1581EFDB" w:rsidR="00AE0A9E" w:rsidRDefault="00AE0A9E" w:rsidP="00AE0A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DB5484" w14:textId="77777777" w:rsidR="00AE0A9E" w:rsidRPr="00AE0A9E" w:rsidRDefault="00AE0A9E" w:rsidP="00AE0A9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D18697" w14:textId="5C3378F7" w:rsidR="00C44460" w:rsidRPr="00624BD4" w:rsidRDefault="00C44460" w:rsidP="00C44460">
      <w:pPr>
        <w:pStyle w:val="PargrafodaLista"/>
        <w:widowControl w:val="0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BD4">
        <w:rPr>
          <w:rFonts w:asciiTheme="minorHAnsi" w:hAnsiTheme="minorHAnsi" w:cstheme="minorHAnsi"/>
          <w:b/>
          <w:sz w:val="22"/>
          <w:szCs w:val="22"/>
        </w:rPr>
        <w:t xml:space="preserve">INFORMAÇÕES DO EQUIPAMENTO </w:t>
      </w:r>
      <w:r w:rsidR="001C2106" w:rsidRPr="00624BD4">
        <w:rPr>
          <w:rFonts w:asciiTheme="minorHAnsi" w:hAnsiTheme="minorHAnsi" w:cstheme="minorHAnsi"/>
          <w:b/>
          <w:sz w:val="22"/>
          <w:szCs w:val="22"/>
        </w:rPr>
        <w:t>RECEBER</w:t>
      </w:r>
      <w:r w:rsidR="007E78E4">
        <w:rPr>
          <w:rFonts w:asciiTheme="minorHAnsi" w:hAnsiTheme="minorHAnsi" w:cstheme="minorHAnsi"/>
          <w:b/>
          <w:sz w:val="22"/>
          <w:szCs w:val="22"/>
        </w:rPr>
        <w:t>Á</w:t>
      </w:r>
      <w:r w:rsidR="001C2106" w:rsidRPr="00624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4BD4">
        <w:rPr>
          <w:rFonts w:asciiTheme="minorHAnsi" w:hAnsiTheme="minorHAnsi" w:cstheme="minorHAnsi"/>
          <w:b/>
          <w:sz w:val="22"/>
          <w:szCs w:val="22"/>
        </w:rPr>
        <w:t>MANUTENÇÃO CORRETIVA</w:t>
      </w:r>
    </w:p>
    <w:p w14:paraId="50250FE4" w14:textId="77777777" w:rsidR="00C44460" w:rsidRPr="00624BD4" w:rsidRDefault="00C44460" w:rsidP="00AC7373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38DF9125" w14:textId="77777777" w:rsidR="00C44460" w:rsidRPr="00624BD4" w:rsidRDefault="00AC7373" w:rsidP="00AC7373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Descrição do equipamento</w:t>
      </w:r>
      <w:r w:rsidR="002A356B" w:rsidRPr="00624BD4">
        <w:rPr>
          <w:rFonts w:asciiTheme="minorHAnsi" w:hAnsiTheme="minorHAnsi" w:cstheme="minorHAnsi"/>
          <w:sz w:val="22"/>
          <w:szCs w:val="22"/>
        </w:rPr>
        <w:t>:</w:t>
      </w:r>
    </w:p>
    <w:p w14:paraId="73D000D2" w14:textId="1E3FF1C8" w:rsidR="00E24D9C" w:rsidRDefault="00C44460" w:rsidP="00AC7373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Valor do equipamento</w:t>
      </w:r>
      <w:r w:rsidR="00AC7373" w:rsidRPr="00624BD4">
        <w:rPr>
          <w:rFonts w:asciiTheme="minorHAnsi" w:hAnsiTheme="minorHAnsi" w:cstheme="minorHAnsi"/>
          <w:sz w:val="22"/>
          <w:szCs w:val="22"/>
        </w:rPr>
        <w:t xml:space="preserve"> (valor mínimo – R$ </w:t>
      </w:r>
      <w:r w:rsidR="00624BD4">
        <w:rPr>
          <w:rFonts w:asciiTheme="minorHAnsi" w:hAnsiTheme="minorHAnsi" w:cstheme="minorHAnsi"/>
          <w:sz w:val="22"/>
          <w:szCs w:val="22"/>
        </w:rPr>
        <w:t>4</w:t>
      </w:r>
      <w:r w:rsidR="00AC7373" w:rsidRPr="00624BD4">
        <w:rPr>
          <w:rFonts w:asciiTheme="minorHAnsi" w:hAnsiTheme="minorHAnsi" w:cstheme="minorHAnsi"/>
          <w:sz w:val="22"/>
          <w:szCs w:val="22"/>
        </w:rPr>
        <w:t>00.000,00)</w:t>
      </w:r>
      <w:r w:rsidR="002A356B" w:rsidRPr="00624BD4">
        <w:rPr>
          <w:rFonts w:asciiTheme="minorHAnsi" w:hAnsiTheme="minorHAnsi" w:cstheme="minorHAnsi"/>
          <w:sz w:val="22"/>
          <w:szCs w:val="22"/>
        </w:rPr>
        <w:t>:</w:t>
      </w:r>
    </w:p>
    <w:p w14:paraId="162B4D24" w14:textId="73B4B1E8" w:rsidR="00582B19" w:rsidRDefault="00582B19" w:rsidP="00AC7373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Nome do </w:t>
      </w:r>
      <w:r w:rsidRPr="00582B19">
        <w:rPr>
          <w:rFonts w:asciiTheme="minorHAnsi" w:hAnsiTheme="minorHAnsi" w:cstheme="minorHAnsi"/>
          <w:sz w:val="22"/>
          <w:szCs w:val="22"/>
        </w:rPr>
        <w:t>laboratório onde o equipamento está instalado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619F6CE" w14:textId="125B116D" w:rsidR="00582B19" w:rsidRDefault="00582B19" w:rsidP="00AC7373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82B19">
        <w:rPr>
          <w:rFonts w:asciiTheme="minorHAnsi" w:hAnsiTheme="minorHAnsi" w:cstheme="minorHAnsi"/>
          <w:sz w:val="22"/>
          <w:szCs w:val="22"/>
        </w:rPr>
        <w:t>escrição do problema apresentado atestando a inoperância parcial e/ou total do equipamento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0879718" w14:textId="77005757" w:rsidR="00582B19" w:rsidRDefault="00582B19" w:rsidP="00582B19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Orçamento resumido </w:t>
      </w:r>
      <w:r w:rsidR="005729D3">
        <w:rPr>
          <w:rFonts w:asciiTheme="minorHAnsi" w:hAnsiTheme="minorHAnsi" w:cstheme="minorHAnsi"/>
          <w:sz w:val="22"/>
          <w:szCs w:val="22"/>
        </w:rPr>
        <w:t xml:space="preserve">da manutenção </w:t>
      </w:r>
      <w:r>
        <w:rPr>
          <w:rFonts w:asciiTheme="minorHAnsi" w:hAnsiTheme="minorHAnsi" w:cstheme="minorHAnsi"/>
          <w:sz w:val="22"/>
          <w:szCs w:val="22"/>
        </w:rPr>
        <w:t>corretiva:</w:t>
      </w:r>
    </w:p>
    <w:p w14:paraId="0DBC63F7" w14:textId="77777777" w:rsidR="00C44460" w:rsidRPr="00624BD4" w:rsidRDefault="00C44460" w:rsidP="00AC7373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lastRenderedPageBreak/>
        <w:t>Relevância do equipamento</w:t>
      </w:r>
      <w:r w:rsidR="002A356B" w:rsidRPr="00624BD4">
        <w:rPr>
          <w:rFonts w:asciiTheme="minorHAnsi" w:hAnsiTheme="minorHAnsi" w:cstheme="minorHAnsi"/>
          <w:sz w:val="22"/>
          <w:szCs w:val="22"/>
        </w:rPr>
        <w:t>:</w:t>
      </w:r>
    </w:p>
    <w:p w14:paraId="0F53AEF5" w14:textId="77777777" w:rsidR="001F3CBD" w:rsidRPr="00624BD4" w:rsidRDefault="00C44460" w:rsidP="00AC7373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Linha</w:t>
      </w:r>
      <w:r w:rsidR="0090658A" w:rsidRPr="00624BD4">
        <w:rPr>
          <w:rFonts w:asciiTheme="minorHAnsi" w:hAnsiTheme="minorHAnsi" w:cstheme="minorHAnsi"/>
          <w:sz w:val="22"/>
          <w:szCs w:val="22"/>
        </w:rPr>
        <w:t>(s)</w:t>
      </w:r>
      <w:r w:rsidRPr="00624BD4">
        <w:rPr>
          <w:rFonts w:asciiTheme="minorHAnsi" w:hAnsiTheme="minorHAnsi" w:cstheme="minorHAnsi"/>
          <w:sz w:val="22"/>
          <w:szCs w:val="22"/>
        </w:rPr>
        <w:t xml:space="preserve"> de pesquisa na</w:t>
      </w:r>
      <w:r w:rsidR="0074188F" w:rsidRPr="00624BD4">
        <w:rPr>
          <w:rFonts w:asciiTheme="minorHAnsi" w:hAnsiTheme="minorHAnsi" w:cstheme="minorHAnsi"/>
          <w:sz w:val="22"/>
          <w:szCs w:val="22"/>
        </w:rPr>
        <w:t>(s)</w:t>
      </w:r>
      <w:r w:rsidRPr="00624BD4">
        <w:rPr>
          <w:rFonts w:asciiTheme="minorHAnsi" w:hAnsiTheme="minorHAnsi" w:cstheme="minorHAnsi"/>
          <w:sz w:val="22"/>
          <w:szCs w:val="22"/>
        </w:rPr>
        <w:t xml:space="preserve"> qual</w:t>
      </w:r>
      <w:r w:rsidR="0074188F" w:rsidRPr="00624BD4">
        <w:rPr>
          <w:rFonts w:asciiTheme="minorHAnsi" w:hAnsiTheme="minorHAnsi" w:cstheme="minorHAnsi"/>
          <w:sz w:val="22"/>
          <w:szCs w:val="22"/>
        </w:rPr>
        <w:t>(is)</w:t>
      </w:r>
      <w:r w:rsidRPr="00624BD4">
        <w:rPr>
          <w:rFonts w:asciiTheme="minorHAnsi" w:hAnsiTheme="minorHAnsi" w:cstheme="minorHAnsi"/>
          <w:sz w:val="22"/>
          <w:szCs w:val="22"/>
        </w:rPr>
        <w:t xml:space="preserve"> o equipamento é utilizado</w:t>
      </w:r>
      <w:r w:rsidR="002A356B" w:rsidRPr="00624BD4">
        <w:rPr>
          <w:rFonts w:asciiTheme="minorHAnsi" w:hAnsiTheme="minorHAnsi" w:cstheme="minorHAnsi"/>
          <w:sz w:val="22"/>
          <w:szCs w:val="22"/>
        </w:rPr>
        <w:t>:</w:t>
      </w:r>
    </w:p>
    <w:p w14:paraId="186BB7A3" w14:textId="6E4C810E" w:rsidR="00125F8D" w:rsidRDefault="001C2106" w:rsidP="00AC7373">
      <w:pPr>
        <w:pStyle w:val="PargrafodaLista"/>
        <w:widowControl w:val="0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sz w:val="22"/>
          <w:szCs w:val="22"/>
        </w:rPr>
        <w:t>Utilização multiusuária do equipamento (</w:t>
      </w:r>
      <w:r w:rsidR="00F86A90" w:rsidRPr="00F86A90">
        <w:rPr>
          <w:rFonts w:asciiTheme="minorHAnsi" w:hAnsiTheme="minorHAnsi" w:cstheme="minorHAnsi"/>
          <w:sz w:val="22"/>
          <w:szCs w:val="22"/>
        </w:rPr>
        <w:t>áreas/programas beneficiados e número de discentes e docentes atendidos</w:t>
      </w:r>
      <w:r w:rsidRPr="00624BD4">
        <w:rPr>
          <w:rFonts w:asciiTheme="minorHAnsi" w:hAnsiTheme="minorHAnsi" w:cstheme="minorHAnsi"/>
          <w:sz w:val="22"/>
          <w:szCs w:val="22"/>
        </w:rPr>
        <w:t>)</w:t>
      </w:r>
      <w:r w:rsidR="002A356B" w:rsidRPr="00624BD4">
        <w:rPr>
          <w:rFonts w:asciiTheme="minorHAnsi" w:hAnsiTheme="minorHAnsi" w:cstheme="minorHAnsi"/>
          <w:sz w:val="22"/>
          <w:szCs w:val="22"/>
        </w:rPr>
        <w:t>:</w:t>
      </w:r>
    </w:p>
    <w:p w14:paraId="07FFF385" w14:textId="77777777" w:rsidR="00F86A90" w:rsidRDefault="00F86A90" w:rsidP="00AE0A9E">
      <w:pPr>
        <w:pStyle w:val="PargrafodaLista"/>
        <w:widowControl w:val="0"/>
        <w:rPr>
          <w:rFonts w:asciiTheme="minorHAnsi" w:hAnsiTheme="minorHAnsi" w:cstheme="minorHAnsi"/>
          <w:sz w:val="22"/>
          <w:szCs w:val="22"/>
        </w:rPr>
      </w:pPr>
    </w:p>
    <w:p w14:paraId="07A4E55F" w14:textId="77777777" w:rsidR="00624BD4" w:rsidRDefault="00624BD4" w:rsidP="00624BD4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5F054C62" w14:textId="1159ADF2" w:rsidR="00624BD4" w:rsidRPr="00624BD4" w:rsidRDefault="00624BD4" w:rsidP="00624BD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24BD4">
        <w:rPr>
          <w:rFonts w:asciiTheme="minorHAnsi" w:hAnsiTheme="minorHAnsi" w:cstheme="minorHAnsi"/>
          <w:b/>
          <w:bCs/>
          <w:sz w:val="22"/>
          <w:szCs w:val="22"/>
        </w:rPr>
        <w:t>OBS:</w:t>
      </w:r>
      <w:r>
        <w:rPr>
          <w:rFonts w:asciiTheme="minorHAnsi" w:hAnsiTheme="minorHAnsi" w:cstheme="minorHAnsi"/>
          <w:sz w:val="22"/>
          <w:szCs w:val="22"/>
        </w:rPr>
        <w:t xml:space="preserve"> Lembramos que o valores mínimos e máximos </w:t>
      </w:r>
      <w:r w:rsidRPr="00624BD4">
        <w:rPr>
          <w:rFonts w:asciiTheme="minorHAnsi" w:hAnsiTheme="minorHAnsi" w:cstheme="minorHAnsi"/>
          <w:sz w:val="22"/>
          <w:szCs w:val="22"/>
        </w:rPr>
        <w:t>para manutenção corretiva por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BD4">
        <w:rPr>
          <w:rFonts w:asciiTheme="minorHAnsi" w:hAnsiTheme="minorHAnsi" w:cstheme="minorHAnsi"/>
          <w:sz w:val="22"/>
          <w:szCs w:val="22"/>
        </w:rPr>
        <w:t>subprojeto/equipamento serão de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624BD4">
        <w:rPr>
          <w:rFonts w:asciiTheme="minorHAnsi" w:hAnsiTheme="minorHAnsi" w:cstheme="minorHAnsi"/>
          <w:sz w:val="22"/>
          <w:szCs w:val="22"/>
        </w:rPr>
        <w:t xml:space="preserve"> </w:t>
      </w:r>
      <w:r w:rsidRPr="002911A2">
        <w:rPr>
          <w:rFonts w:asciiTheme="minorHAnsi" w:hAnsiTheme="minorHAnsi" w:cstheme="minorHAnsi"/>
          <w:b/>
          <w:bCs/>
          <w:sz w:val="22"/>
          <w:szCs w:val="22"/>
        </w:rPr>
        <w:t>R$50.000,00</w:t>
      </w:r>
      <w:r w:rsidRPr="00624BD4">
        <w:rPr>
          <w:rFonts w:asciiTheme="minorHAnsi" w:hAnsiTheme="minorHAnsi" w:cstheme="minorHAnsi"/>
          <w:sz w:val="22"/>
          <w:szCs w:val="22"/>
        </w:rPr>
        <w:t xml:space="preserve"> (cinquenta mil reais) e </w:t>
      </w:r>
      <w:r w:rsidRPr="002911A2">
        <w:rPr>
          <w:rFonts w:asciiTheme="minorHAnsi" w:hAnsiTheme="minorHAnsi" w:cstheme="minorHAnsi"/>
          <w:b/>
          <w:bCs/>
          <w:sz w:val="22"/>
          <w:szCs w:val="22"/>
        </w:rPr>
        <w:t>R$600.000,00</w:t>
      </w:r>
      <w:r w:rsidRPr="00624BD4">
        <w:rPr>
          <w:rFonts w:asciiTheme="minorHAnsi" w:hAnsiTheme="minorHAnsi" w:cstheme="minorHAnsi"/>
          <w:sz w:val="22"/>
          <w:szCs w:val="22"/>
        </w:rPr>
        <w:t xml:space="preserve"> (seiscentos mil reais), respectivamente.</w:t>
      </w:r>
      <w:r>
        <w:rPr>
          <w:rFonts w:asciiTheme="minorHAnsi" w:hAnsiTheme="minorHAnsi" w:cstheme="minorHAnsi"/>
          <w:sz w:val="22"/>
          <w:szCs w:val="22"/>
        </w:rPr>
        <w:t xml:space="preserve"> Nesse</w:t>
      </w:r>
      <w:r w:rsidR="00125AB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valor</w:t>
      </w:r>
      <w:r w:rsidR="00125ABA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 xml:space="preserve"> já deverão estar previstos as despesas acessórias com importação (</w:t>
      </w:r>
      <w:r w:rsidRPr="00624BD4">
        <w:rPr>
          <w:rFonts w:asciiTheme="minorHAnsi" w:hAnsiTheme="minorHAnsi" w:cstheme="minorHAnsi"/>
          <w:sz w:val="22"/>
          <w:szCs w:val="22"/>
        </w:rPr>
        <w:t>limitadas a 20% do valor do material de consumo importado</w:t>
      </w:r>
      <w:r>
        <w:rPr>
          <w:rFonts w:asciiTheme="minorHAnsi" w:hAnsiTheme="minorHAnsi" w:cstheme="minorHAnsi"/>
          <w:sz w:val="22"/>
          <w:szCs w:val="22"/>
        </w:rPr>
        <w:t>) e a DOACI - D</w:t>
      </w:r>
      <w:r w:rsidRPr="00624BD4">
        <w:rPr>
          <w:rFonts w:asciiTheme="minorHAnsi" w:hAnsiTheme="minorHAnsi" w:cstheme="minorHAnsi"/>
          <w:sz w:val="22"/>
          <w:szCs w:val="22"/>
        </w:rPr>
        <w:t xml:space="preserve">espesas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24BD4">
        <w:rPr>
          <w:rFonts w:asciiTheme="minorHAnsi" w:hAnsiTheme="minorHAnsi" w:cstheme="minorHAnsi"/>
          <w:sz w:val="22"/>
          <w:szCs w:val="22"/>
        </w:rPr>
        <w:t xml:space="preserve">peracionais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24BD4">
        <w:rPr>
          <w:rFonts w:asciiTheme="minorHAnsi" w:hAnsiTheme="minorHAnsi" w:cstheme="minorHAnsi"/>
          <w:sz w:val="22"/>
          <w:szCs w:val="22"/>
        </w:rPr>
        <w:t xml:space="preserve">dministrativas de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624BD4">
        <w:rPr>
          <w:rFonts w:asciiTheme="minorHAnsi" w:hAnsiTheme="minorHAnsi" w:cstheme="minorHAnsi"/>
          <w:sz w:val="22"/>
          <w:szCs w:val="22"/>
        </w:rPr>
        <w:t xml:space="preserve">aráter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24BD4">
        <w:rPr>
          <w:rFonts w:asciiTheme="minorHAnsi" w:hAnsiTheme="minorHAnsi" w:cstheme="minorHAnsi"/>
          <w:sz w:val="22"/>
          <w:szCs w:val="22"/>
        </w:rPr>
        <w:t>ndivisível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624BD4">
        <w:rPr>
          <w:rFonts w:asciiTheme="minorHAnsi" w:hAnsiTheme="minorHAnsi" w:cstheme="minorHAnsi"/>
          <w:sz w:val="22"/>
          <w:szCs w:val="22"/>
        </w:rPr>
        <w:t xml:space="preserve">5% do valor </w:t>
      </w:r>
      <w:r w:rsidR="00962086">
        <w:rPr>
          <w:rFonts w:asciiTheme="minorHAnsi" w:hAnsiTheme="minorHAnsi" w:cstheme="minorHAnsi"/>
          <w:sz w:val="22"/>
          <w:szCs w:val="22"/>
        </w:rPr>
        <w:t>total da proposta</w:t>
      </w:r>
      <w:r>
        <w:rPr>
          <w:rFonts w:asciiTheme="minorHAnsi" w:hAnsiTheme="minorHAnsi" w:cstheme="minorHAnsi"/>
          <w:sz w:val="22"/>
          <w:szCs w:val="22"/>
        </w:rPr>
        <w:t>).</w:t>
      </w:r>
    </w:p>
    <w:sectPr w:rsidR="00624BD4" w:rsidRPr="00624BD4" w:rsidSect="001F5B88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F70C0" w14:textId="77777777" w:rsidR="00C3286C" w:rsidRDefault="00C3286C">
      <w:r>
        <w:separator/>
      </w:r>
    </w:p>
  </w:endnote>
  <w:endnote w:type="continuationSeparator" w:id="0">
    <w:p w14:paraId="28F7B479" w14:textId="77777777" w:rsidR="00C3286C" w:rsidRDefault="00C3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6F8F7" w14:textId="77777777" w:rsidR="007A3B51" w:rsidRDefault="001C2106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E9DD4B" w14:textId="77777777" w:rsidR="007A3B51" w:rsidRDefault="00585E2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321EE" w14:textId="77777777" w:rsidR="007A3B51" w:rsidRDefault="00585E2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9864" w14:textId="77777777" w:rsidR="00C3286C" w:rsidRDefault="00C3286C">
      <w:r>
        <w:separator/>
      </w:r>
    </w:p>
  </w:footnote>
  <w:footnote w:type="continuationSeparator" w:id="0">
    <w:p w14:paraId="6A2544CE" w14:textId="77777777" w:rsidR="00C3286C" w:rsidRDefault="00C3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6C0F4" w14:textId="02DF4B15" w:rsidR="00BF7E13" w:rsidRPr="00BE6760" w:rsidRDefault="00BF7E13" w:rsidP="00BF7E13">
    <w:pPr>
      <w:widowControl w:val="0"/>
      <w:jc w:val="right"/>
      <w:rPr>
        <w:rFonts w:ascii="Calibri" w:hAnsi="Calibri" w:cs="Arial"/>
        <w:b/>
        <w:sz w:val="20"/>
      </w:rPr>
    </w:pPr>
    <w:bookmarkStart w:id="1" w:name="_Hlk64448078"/>
    <w:r>
      <w:rPr>
        <w:rFonts w:ascii="Calibri" w:hAnsi="Calibri" w:cs="Arial"/>
        <w:b/>
        <w:noProof/>
        <w:sz w:val="20"/>
        <w:lang w:val="en-US" w:eastAsia="en-US"/>
      </w:rPr>
      <w:drawing>
        <wp:anchor distT="0" distB="0" distL="114300" distR="114300" simplePos="0" relativeHeight="251658240" behindDoc="0" locked="0" layoutInCell="1" allowOverlap="1" wp14:anchorId="4B500F1D" wp14:editId="6D950916">
          <wp:simplePos x="0" y="0"/>
          <wp:positionH relativeFrom="column">
            <wp:posOffset>369128</wp:posOffset>
          </wp:positionH>
          <wp:positionV relativeFrom="paragraph">
            <wp:posOffset>-156486</wp:posOffset>
          </wp:positionV>
          <wp:extent cx="645448" cy="828000"/>
          <wp:effectExtent l="0" t="0" r="2540" b="0"/>
          <wp:wrapThrough wrapText="bothSides">
            <wp:wrapPolygon edited="0">
              <wp:start x="0" y="0"/>
              <wp:lineTo x="0" y="20887"/>
              <wp:lineTo x="21047" y="20887"/>
              <wp:lineTo x="2104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448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458A">
      <w:rPr>
        <w:rFonts w:ascii="Calibri" w:hAnsi="Calibri" w:cs="Arial"/>
        <w:b/>
        <w:noProof/>
        <w:sz w:val="20"/>
        <w:lang w:val="en-US" w:eastAsia="en-US"/>
      </w:rPr>
      <w:drawing>
        <wp:inline distT="0" distB="0" distL="0" distR="0" wp14:anchorId="45F107EF" wp14:editId="4ACA3BA8">
          <wp:extent cx="1741170" cy="5803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4F7E7D0" w14:textId="77777777" w:rsidR="007A3B51" w:rsidRDefault="00585E22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6B753DC"/>
    <w:multiLevelType w:val="hybridMultilevel"/>
    <w:tmpl w:val="8EFE3FB2"/>
    <w:lvl w:ilvl="0" w:tplc="363A9A00">
      <w:start w:val="1"/>
      <w:numFmt w:val="decimal"/>
      <w:pStyle w:val="Ttulo1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ABC"/>
    <w:multiLevelType w:val="hybridMultilevel"/>
    <w:tmpl w:val="35E4FE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F572C"/>
    <w:multiLevelType w:val="hybridMultilevel"/>
    <w:tmpl w:val="C7FCB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9C"/>
    <w:rsid w:val="00125ABA"/>
    <w:rsid w:val="00125F8D"/>
    <w:rsid w:val="001B458B"/>
    <w:rsid w:val="001C2106"/>
    <w:rsid w:val="001E24B9"/>
    <w:rsid w:val="001E3371"/>
    <w:rsid w:val="001F3CBD"/>
    <w:rsid w:val="00200A26"/>
    <w:rsid w:val="002911A2"/>
    <w:rsid w:val="002A356B"/>
    <w:rsid w:val="00463C34"/>
    <w:rsid w:val="005729D3"/>
    <w:rsid w:val="00582B19"/>
    <w:rsid w:val="00624BD4"/>
    <w:rsid w:val="0074188F"/>
    <w:rsid w:val="007C5C46"/>
    <w:rsid w:val="007E78E4"/>
    <w:rsid w:val="0090658A"/>
    <w:rsid w:val="00962086"/>
    <w:rsid w:val="00A366B6"/>
    <w:rsid w:val="00A52DEA"/>
    <w:rsid w:val="00AC7373"/>
    <w:rsid w:val="00AE0A9E"/>
    <w:rsid w:val="00BF7E13"/>
    <w:rsid w:val="00C3286C"/>
    <w:rsid w:val="00C44460"/>
    <w:rsid w:val="00E24D9C"/>
    <w:rsid w:val="00E456CE"/>
    <w:rsid w:val="00F765BD"/>
    <w:rsid w:val="00F844B6"/>
    <w:rsid w:val="00F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9719B"/>
  <w15:chartTrackingRefBased/>
  <w15:docId w15:val="{17D152B1-344D-47B4-A1F3-AB2D45B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7E13"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24D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24D9C"/>
  </w:style>
  <w:style w:type="paragraph" w:styleId="Cabealho">
    <w:name w:val="header"/>
    <w:basedOn w:val="Normal"/>
    <w:link w:val="CabealhoChar"/>
    <w:rsid w:val="00E24D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B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446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F7E13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 Silva</dc:creator>
  <cp:keywords/>
  <dc:description/>
  <cp:lastModifiedBy>DELL</cp:lastModifiedBy>
  <cp:revision>13</cp:revision>
  <dcterms:created xsi:type="dcterms:W3CDTF">2021-02-15T15:15:00Z</dcterms:created>
  <dcterms:modified xsi:type="dcterms:W3CDTF">2021-02-18T13:16:00Z</dcterms:modified>
</cp:coreProperties>
</file>